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94" w:rsidRDefault="00704F5E" w:rsidP="0099257A">
      <w:pPr>
        <w:spacing w:after="0"/>
        <w:jc w:val="center"/>
        <w:rPr>
          <w:rFonts w:ascii="Gill Sans MT" w:hAnsi="Gill Sans MT"/>
          <w:sz w:val="36"/>
          <w:szCs w:val="36"/>
        </w:rPr>
      </w:pPr>
      <w:r>
        <w:rPr>
          <w:rFonts w:ascii="Gill Sans MT" w:hAnsi="Gill Sans MT"/>
          <w:sz w:val="36"/>
          <w:szCs w:val="36"/>
        </w:rPr>
        <w:t>DRAFT</w:t>
      </w:r>
    </w:p>
    <w:p w:rsidR="008A2AE8" w:rsidRDefault="002E4327" w:rsidP="008A2AE8">
      <w:pPr>
        <w:spacing w:after="0"/>
        <w:jc w:val="center"/>
        <w:rPr>
          <w:rFonts w:cstheme="minorHAnsi"/>
        </w:rPr>
      </w:pPr>
      <w:hyperlink r:id="rId4" w:history="1">
        <w:r w:rsidR="008A2AE8" w:rsidRPr="003D63E7">
          <w:rPr>
            <w:rStyle w:val="Hyperlink"/>
            <w:rFonts w:cstheme="minorHAnsi"/>
          </w:rPr>
          <w:t>www.theparishpost.org</w:t>
        </w:r>
      </w:hyperlink>
    </w:p>
    <w:p w:rsidR="008A2AE8" w:rsidRDefault="008A2AE8" w:rsidP="008A2AE8">
      <w:pPr>
        <w:spacing w:after="0"/>
        <w:jc w:val="center"/>
        <w:rPr>
          <w:rFonts w:cstheme="minorHAnsi"/>
        </w:rPr>
      </w:pPr>
    </w:p>
    <w:p w:rsidR="008A2AE8" w:rsidRDefault="008A2AE8" w:rsidP="008A2AE8">
      <w:pPr>
        <w:spacing w:after="0"/>
        <w:jc w:val="center"/>
        <w:rPr>
          <w:rFonts w:cstheme="minorHAnsi"/>
          <w:b/>
        </w:rPr>
      </w:pPr>
      <w:r>
        <w:rPr>
          <w:rFonts w:cstheme="minorHAnsi"/>
          <w:b/>
        </w:rPr>
        <w:t>Minutes of the Parish Council Meeting held on Thursday 23</w:t>
      </w:r>
      <w:r w:rsidRPr="008A2AE8">
        <w:rPr>
          <w:rFonts w:cstheme="minorHAnsi"/>
          <w:b/>
          <w:vertAlign w:val="superscript"/>
        </w:rPr>
        <w:t>rd</w:t>
      </w:r>
      <w:r>
        <w:rPr>
          <w:rFonts w:cstheme="minorHAnsi"/>
          <w:b/>
        </w:rPr>
        <w:t xml:space="preserve"> September 2021</w:t>
      </w:r>
    </w:p>
    <w:p w:rsidR="008A2AE8" w:rsidRDefault="008A2AE8" w:rsidP="008A2AE8">
      <w:pPr>
        <w:spacing w:after="0"/>
        <w:jc w:val="center"/>
        <w:rPr>
          <w:rFonts w:cstheme="minorHAnsi"/>
          <w:b/>
        </w:rPr>
      </w:pPr>
      <w:r>
        <w:rPr>
          <w:rFonts w:cstheme="minorHAnsi"/>
          <w:b/>
        </w:rPr>
        <w:t>In Clunton Village Hall at 7.45pm</w:t>
      </w:r>
    </w:p>
    <w:p w:rsidR="008A2AE8" w:rsidRDefault="008A2AE8" w:rsidP="008A2AE8">
      <w:pPr>
        <w:spacing w:after="0"/>
        <w:jc w:val="center"/>
        <w:rPr>
          <w:rFonts w:cstheme="minorHAnsi"/>
          <w:b/>
        </w:rPr>
      </w:pPr>
    </w:p>
    <w:p w:rsidR="008A2AE8" w:rsidRDefault="008A2AE8" w:rsidP="008A2AE8">
      <w:pPr>
        <w:spacing w:after="0"/>
        <w:rPr>
          <w:rFonts w:cstheme="minorHAnsi"/>
          <w:b/>
          <w:u w:val="single"/>
        </w:rPr>
      </w:pPr>
      <w:r>
        <w:rPr>
          <w:rFonts w:cstheme="minorHAnsi"/>
          <w:b/>
          <w:u w:val="single"/>
        </w:rPr>
        <w:t>PRESENT</w:t>
      </w:r>
    </w:p>
    <w:p w:rsidR="00BF332D" w:rsidRDefault="00BF332D" w:rsidP="008A2AE8">
      <w:pPr>
        <w:spacing w:after="0"/>
        <w:rPr>
          <w:rFonts w:cstheme="minorHAnsi"/>
        </w:rPr>
      </w:pPr>
      <w:r>
        <w:rPr>
          <w:rFonts w:cstheme="minorHAnsi"/>
        </w:rPr>
        <w:t xml:space="preserve">Cllr J Croxton (Chairman), Cllr I Davies (Vice Chairman), Cllr P Harding, Cllr M Jones, Cllr J Huffer, Cllr C Hern, </w:t>
      </w:r>
    </w:p>
    <w:p w:rsidR="00C254DC" w:rsidRDefault="00BF332D" w:rsidP="008A2AE8">
      <w:pPr>
        <w:spacing w:after="0"/>
        <w:rPr>
          <w:rFonts w:cstheme="minorHAnsi"/>
        </w:rPr>
      </w:pPr>
      <w:r>
        <w:rPr>
          <w:rFonts w:cstheme="minorHAnsi"/>
        </w:rPr>
        <w:t>Cllr K Bailey, Cllr L Lewis, Cllr H Evans.</w:t>
      </w:r>
    </w:p>
    <w:p w:rsidR="00BF332D" w:rsidRDefault="00BF332D" w:rsidP="008A2AE8">
      <w:pPr>
        <w:spacing w:after="0"/>
        <w:rPr>
          <w:rFonts w:cstheme="minorHAnsi"/>
        </w:rPr>
      </w:pPr>
      <w:r>
        <w:rPr>
          <w:rFonts w:cstheme="minorHAnsi"/>
        </w:rPr>
        <w:t>Shropshire Cllr N Hartin.</w:t>
      </w:r>
    </w:p>
    <w:p w:rsidR="00BF332D" w:rsidRDefault="003315ED" w:rsidP="008A2AE8">
      <w:pPr>
        <w:spacing w:after="0"/>
        <w:rPr>
          <w:rFonts w:cstheme="minorHAnsi"/>
        </w:rPr>
      </w:pPr>
      <w:r>
        <w:rPr>
          <w:rFonts w:cstheme="minorHAnsi"/>
        </w:rPr>
        <w:t>9</w:t>
      </w:r>
      <w:r w:rsidR="00BF332D">
        <w:rPr>
          <w:rFonts w:cstheme="minorHAnsi"/>
        </w:rPr>
        <w:t xml:space="preserve"> members of the public.</w:t>
      </w:r>
    </w:p>
    <w:p w:rsidR="00BF332D" w:rsidRDefault="00BF332D" w:rsidP="008A2AE8">
      <w:pPr>
        <w:spacing w:after="0"/>
        <w:rPr>
          <w:rFonts w:cstheme="minorHAnsi"/>
        </w:rPr>
      </w:pPr>
      <w:r>
        <w:rPr>
          <w:rFonts w:cstheme="minorHAnsi"/>
        </w:rPr>
        <w:t>Ms N Adams (Parish Clerk)</w:t>
      </w:r>
    </w:p>
    <w:p w:rsidR="003315ED" w:rsidRDefault="003315ED" w:rsidP="008A2AE8">
      <w:pPr>
        <w:spacing w:after="0"/>
        <w:rPr>
          <w:rFonts w:cstheme="minorHAnsi"/>
        </w:rPr>
      </w:pPr>
      <w:r>
        <w:rPr>
          <w:rFonts w:cstheme="minorHAnsi"/>
        </w:rPr>
        <w:t>Mr A</w:t>
      </w:r>
      <w:r w:rsidR="009162C6">
        <w:rPr>
          <w:rFonts w:cstheme="minorHAnsi"/>
        </w:rPr>
        <w:t xml:space="preserve"> Wilson (SOS – Save Our Shropshire)</w:t>
      </w:r>
    </w:p>
    <w:p w:rsidR="005B0375" w:rsidRDefault="005B0375" w:rsidP="008A2AE8">
      <w:pPr>
        <w:spacing w:after="0"/>
        <w:rPr>
          <w:rFonts w:cstheme="minorHAnsi"/>
        </w:rPr>
      </w:pPr>
    </w:p>
    <w:p w:rsidR="00641AD5" w:rsidRDefault="00641AD5" w:rsidP="008A2AE8">
      <w:pPr>
        <w:spacing w:after="0"/>
        <w:rPr>
          <w:rFonts w:cstheme="minorHAnsi"/>
        </w:rPr>
      </w:pPr>
      <w:r>
        <w:rPr>
          <w:rFonts w:cstheme="minorHAnsi"/>
        </w:rPr>
        <w:t>The Chairman welcomed everyone to the meeting and introduced Mr Wilson, who was our Speaker.</w:t>
      </w:r>
    </w:p>
    <w:p w:rsidR="00641AD5" w:rsidRDefault="00641AD5" w:rsidP="008A2AE8">
      <w:pPr>
        <w:spacing w:after="0"/>
        <w:rPr>
          <w:rFonts w:cstheme="minorHAnsi"/>
        </w:rPr>
      </w:pPr>
    </w:p>
    <w:p w:rsidR="00641AD5" w:rsidRDefault="00641AD5" w:rsidP="008A2AE8">
      <w:pPr>
        <w:spacing w:after="0"/>
        <w:rPr>
          <w:rFonts w:cstheme="minorHAnsi"/>
          <w:b/>
          <w:u w:val="single"/>
        </w:rPr>
      </w:pPr>
      <w:r>
        <w:rPr>
          <w:rFonts w:cstheme="minorHAnsi"/>
          <w:b/>
          <w:u w:val="single"/>
        </w:rPr>
        <w:t>PRESENTATION RE: CLIMATE CHANGE AND THE COUNCIL’S ROLE IN THE COMMUNITY</w:t>
      </w:r>
    </w:p>
    <w:p w:rsidR="00641AD5" w:rsidRDefault="00A025F6" w:rsidP="008A2AE8">
      <w:pPr>
        <w:spacing w:after="0"/>
        <w:rPr>
          <w:rFonts w:cstheme="minorHAnsi"/>
        </w:rPr>
      </w:pPr>
      <w:r>
        <w:rPr>
          <w:rFonts w:cstheme="minorHAnsi"/>
        </w:rPr>
        <w:t xml:space="preserve">Mr Wilson gave an illustrated talk </w:t>
      </w:r>
      <w:r w:rsidR="000414A1">
        <w:rPr>
          <w:rFonts w:cstheme="minorHAnsi"/>
        </w:rPr>
        <w:t xml:space="preserve">on the changing climate and how Parish Councils could take the lead in mitigating the outcome locally.  </w:t>
      </w:r>
    </w:p>
    <w:p w:rsidR="000414A1" w:rsidRDefault="000414A1" w:rsidP="008A2AE8">
      <w:pPr>
        <w:spacing w:after="0"/>
        <w:rPr>
          <w:rFonts w:cstheme="minorHAnsi"/>
        </w:rPr>
      </w:pPr>
      <w:r>
        <w:rPr>
          <w:rFonts w:cstheme="minorHAnsi"/>
        </w:rPr>
        <w:t xml:space="preserve">There followed a question and answer session during which Mr Wilson acknowledged that </w:t>
      </w:r>
      <w:proofErr w:type="spellStart"/>
      <w:r>
        <w:rPr>
          <w:rFonts w:cstheme="minorHAnsi"/>
        </w:rPr>
        <w:t>Clunbury’s</w:t>
      </w:r>
      <w:proofErr w:type="spellEnd"/>
      <w:r>
        <w:rPr>
          <w:rFonts w:cstheme="minorHAnsi"/>
        </w:rPr>
        <w:t xml:space="preserve"> main activity was farming, which was not easy to change.</w:t>
      </w:r>
    </w:p>
    <w:p w:rsidR="000414A1" w:rsidRDefault="006B4EF9" w:rsidP="008A2AE8">
      <w:pPr>
        <w:spacing w:after="0"/>
        <w:rPr>
          <w:rFonts w:cstheme="minorHAnsi"/>
        </w:rPr>
      </w:pPr>
      <w:r>
        <w:rPr>
          <w:rFonts w:cstheme="minorHAnsi"/>
        </w:rPr>
        <w:t>Tom Wall tabled his Climate Change report, which had been circulated to all Councillors, and g</w:t>
      </w:r>
      <w:r w:rsidR="008272D6">
        <w:rPr>
          <w:rFonts w:cstheme="minorHAnsi"/>
        </w:rPr>
        <w:t>ave a brief verbal report of its</w:t>
      </w:r>
      <w:r>
        <w:rPr>
          <w:rFonts w:cstheme="minorHAnsi"/>
        </w:rPr>
        <w:t xml:space="preserve"> contents.</w:t>
      </w:r>
    </w:p>
    <w:p w:rsidR="009162C6" w:rsidRDefault="0099257A" w:rsidP="008A2AE8">
      <w:pPr>
        <w:spacing w:after="0"/>
        <w:rPr>
          <w:rFonts w:cstheme="minorHAnsi"/>
        </w:rPr>
      </w:pPr>
      <w:r>
        <w:rPr>
          <w:rFonts w:cstheme="minorHAnsi"/>
        </w:rPr>
        <w:t>Clun’s Climate and Environment Group had held a well-attended event on</w:t>
      </w:r>
      <w:r w:rsidR="006C03A4">
        <w:rPr>
          <w:rFonts w:cstheme="minorHAnsi"/>
        </w:rPr>
        <w:t xml:space="preserve"> Sunday 19</w:t>
      </w:r>
      <w:r w:rsidR="006C03A4" w:rsidRPr="006C03A4">
        <w:rPr>
          <w:rFonts w:cstheme="minorHAnsi"/>
          <w:vertAlign w:val="superscript"/>
        </w:rPr>
        <w:t>th</w:t>
      </w:r>
      <w:r>
        <w:rPr>
          <w:rFonts w:cstheme="minorHAnsi"/>
        </w:rPr>
        <w:t xml:space="preserve"> September which had covered all aspects of climate change and how </w:t>
      </w:r>
      <w:r w:rsidR="004F0F10">
        <w:rPr>
          <w:rFonts w:cstheme="minorHAnsi"/>
        </w:rPr>
        <w:t>t</w:t>
      </w:r>
      <w:r>
        <w:rPr>
          <w:rFonts w:cstheme="minorHAnsi"/>
        </w:rPr>
        <w:t>his could be mitigated.</w:t>
      </w:r>
    </w:p>
    <w:p w:rsidR="005D3780" w:rsidRDefault="005D3780" w:rsidP="008A2AE8">
      <w:pPr>
        <w:spacing w:after="0"/>
        <w:rPr>
          <w:rFonts w:cstheme="minorHAnsi"/>
        </w:rPr>
      </w:pPr>
      <w:r>
        <w:rPr>
          <w:rFonts w:cstheme="minorHAnsi"/>
        </w:rPr>
        <w:t xml:space="preserve">Clarion, a ten-foot high inflatable polar bear (with attendants) had left Bishops Castle on Sunday </w:t>
      </w:r>
      <w:proofErr w:type="spellStart"/>
      <w:r>
        <w:rPr>
          <w:rFonts w:cstheme="minorHAnsi"/>
        </w:rPr>
        <w:t>en</w:t>
      </w:r>
      <w:proofErr w:type="spellEnd"/>
      <w:r>
        <w:rPr>
          <w:rFonts w:cstheme="minorHAnsi"/>
        </w:rPr>
        <w:t xml:space="preserve"> route to the COP26 conference in Glasgow to draw attention to </w:t>
      </w:r>
      <w:r w:rsidR="006A4A02">
        <w:rPr>
          <w:rFonts w:cstheme="minorHAnsi"/>
        </w:rPr>
        <w:t>climate change.</w:t>
      </w:r>
    </w:p>
    <w:p w:rsidR="001A4300" w:rsidRDefault="001A4300" w:rsidP="008A2AE8">
      <w:pPr>
        <w:spacing w:after="0"/>
        <w:rPr>
          <w:rFonts w:cstheme="minorHAnsi"/>
        </w:rPr>
      </w:pPr>
      <w:r>
        <w:rPr>
          <w:rFonts w:cstheme="minorHAnsi"/>
        </w:rPr>
        <w:t>Cllr Davies thanked Mr Wilson for</w:t>
      </w:r>
      <w:r w:rsidR="00D70CC8">
        <w:rPr>
          <w:rFonts w:cstheme="minorHAnsi"/>
        </w:rPr>
        <w:t xml:space="preserve"> his informative talk, which had given the Parish Council food for thought.</w:t>
      </w:r>
    </w:p>
    <w:p w:rsidR="006B4EF9" w:rsidRDefault="006B4EF9" w:rsidP="008A2AE8">
      <w:pPr>
        <w:spacing w:after="0"/>
        <w:rPr>
          <w:rFonts w:cstheme="minorHAnsi"/>
        </w:rPr>
      </w:pPr>
    </w:p>
    <w:p w:rsidR="006B4EF9" w:rsidRDefault="006B4EF9" w:rsidP="008A2AE8">
      <w:pPr>
        <w:spacing w:after="0"/>
        <w:rPr>
          <w:rFonts w:cstheme="minorHAnsi"/>
        </w:rPr>
      </w:pPr>
      <w:r>
        <w:rPr>
          <w:rFonts w:cstheme="minorHAnsi"/>
        </w:rPr>
        <w:t xml:space="preserve">The Chairman then suspended the meeting to allow Mr and Mrs Wilson </w:t>
      </w:r>
      <w:r w:rsidR="00D70CC8">
        <w:rPr>
          <w:rFonts w:cstheme="minorHAnsi"/>
        </w:rPr>
        <w:t xml:space="preserve">time </w:t>
      </w:r>
      <w:r>
        <w:rPr>
          <w:rFonts w:cstheme="minorHAnsi"/>
        </w:rPr>
        <w:t>to</w:t>
      </w:r>
      <w:r w:rsidR="00D70CC8">
        <w:rPr>
          <w:rFonts w:cstheme="minorHAnsi"/>
        </w:rPr>
        <w:t xml:space="preserve"> pack their equipment and leave the meeting.</w:t>
      </w:r>
    </w:p>
    <w:p w:rsidR="00D70CC8" w:rsidRDefault="00D70CC8" w:rsidP="008A2AE8">
      <w:pPr>
        <w:spacing w:after="0"/>
        <w:rPr>
          <w:rFonts w:cstheme="minorHAnsi"/>
        </w:rPr>
      </w:pPr>
    </w:p>
    <w:p w:rsidR="00D70CC8" w:rsidRDefault="00D70CC8" w:rsidP="008A2AE8">
      <w:pPr>
        <w:spacing w:after="0"/>
        <w:rPr>
          <w:rFonts w:cstheme="minorHAnsi"/>
          <w:b/>
          <w:u w:val="single"/>
        </w:rPr>
      </w:pPr>
      <w:r>
        <w:rPr>
          <w:rFonts w:cstheme="minorHAnsi"/>
          <w:b/>
          <w:u w:val="single"/>
        </w:rPr>
        <w:t>APOLOGIES FOR ABSENCE</w:t>
      </w:r>
    </w:p>
    <w:p w:rsidR="00D70CC8" w:rsidRDefault="001F3BE3" w:rsidP="008A2AE8">
      <w:pPr>
        <w:spacing w:after="0"/>
        <w:rPr>
          <w:rFonts w:cstheme="minorHAnsi"/>
        </w:rPr>
      </w:pPr>
      <w:r>
        <w:rPr>
          <w:rFonts w:cstheme="minorHAnsi"/>
        </w:rPr>
        <w:t>None.</w:t>
      </w:r>
    </w:p>
    <w:p w:rsidR="001F3BE3" w:rsidRDefault="001F3BE3" w:rsidP="008A2AE8">
      <w:pPr>
        <w:spacing w:after="0"/>
        <w:rPr>
          <w:rFonts w:cstheme="minorHAnsi"/>
        </w:rPr>
      </w:pPr>
    </w:p>
    <w:p w:rsidR="001F3BE3" w:rsidRDefault="001F3BE3" w:rsidP="008A2AE8">
      <w:pPr>
        <w:spacing w:after="0"/>
        <w:rPr>
          <w:rFonts w:cstheme="minorHAnsi"/>
          <w:b/>
          <w:u w:val="single"/>
        </w:rPr>
      </w:pPr>
      <w:r>
        <w:rPr>
          <w:rFonts w:cstheme="minorHAnsi"/>
          <w:b/>
          <w:u w:val="single"/>
        </w:rPr>
        <w:t>DECLARATIONS OF INTEREST</w:t>
      </w:r>
    </w:p>
    <w:p w:rsidR="001F3BE3" w:rsidRDefault="00ED1581" w:rsidP="008A2AE8">
      <w:pPr>
        <w:spacing w:after="0"/>
        <w:rPr>
          <w:rFonts w:cstheme="minorHAnsi"/>
        </w:rPr>
      </w:pPr>
      <w:r>
        <w:rPr>
          <w:rFonts w:cstheme="minorHAnsi"/>
        </w:rPr>
        <w:t>As and when required</w:t>
      </w:r>
    </w:p>
    <w:p w:rsidR="00ED1581" w:rsidRDefault="00ED1581" w:rsidP="008A2AE8">
      <w:pPr>
        <w:spacing w:after="0"/>
        <w:rPr>
          <w:rFonts w:cstheme="minorHAnsi"/>
        </w:rPr>
      </w:pPr>
    </w:p>
    <w:p w:rsidR="00ED1581" w:rsidRDefault="00ED1581" w:rsidP="008A2AE8">
      <w:pPr>
        <w:spacing w:after="0"/>
        <w:rPr>
          <w:rFonts w:cstheme="minorHAnsi"/>
          <w:b/>
          <w:u w:val="single"/>
        </w:rPr>
      </w:pPr>
      <w:r>
        <w:rPr>
          <w:rFonts w:cstheme="minorHAnsi"/>
          <w:b/>
          <w:u w:val="single"/>
        </w:rPr>
        <w:t>MINUTES OF PARISH COUNCIL MEETING HELD 15.7.21</w:t>
      </w:r>
    </w:p>
    <w:p w:rsidR="00ED1581" w:rsidRDefault="00B93AB9" w:rsidP="008A2AE8">
      <w:pPr>
        <w:spacing w:after="0"/>
        <w:rPr>
          <w:rFonts w:cstheme="minorHAnsi"/>
        </w:rPr>
      </w:pPr>
      <w:r>
        <w:rPr>
          <w:rFonts w:cstheme="minorHAnsi"/>
        </w:rPr>
        <w:t>The Minutes had already been approved out of committee, and were formally accepted on a show of hands, and signed by the Chairman as a true and accurate record.</w:t>
      </w:r>
    </w:p>
    <w:p w:rsidR="00B93AB9" w:rsidRDefault="00B93AB9" w:rsidP="008A2AE8">
      <w:pPr>
        <w:spacing w:after="0"/>
        <w:rPr>
          <w:rFonts w:cstheme="minorHAnsi"/>
        </w:rPr>
      </w:pPr>
    </w:p>
    <w:p w:rsidR="00B93AB9" w:rsidRDefault="00B93AB9" w:rsidP="008A2AE8">
      <w:pPr>
        <w:spacing w:after="0"/>
        <w:rPr>
          <w:rFonts w:cstheme="minorHAnsi"/>
          <w:b/>
          <w:u w:val="single"/>
        </w:rPr>
      </w:pPr>
      <w:r>
        <w:rPr>
          <w:rFonts w:cstheme="minorHAnsi"/>
          <w:b/>
          <w:u w:val="single"/>
        </w:rPr>
        <w:t>REPORT FROM SHROPSHIRE CLLR HARTIN</w:t>
      </w:r>
    </w:p>
    <w:p w:rsidR="00B93AB9" w:rsidRDefault="00D162CE" w:rsidP="008A2AE8">
      <w:pPr>
        <w:spacing w:after="0"/>
        <w:rPr>
          <w:rFonts w:cstheme="minorHAnsi"/>
        </w:rPr>
      </w:pPr>
      <w:r>
        <w:rPr>
          <w:rFonts w:cstheme="minorHAnsi"/>
        </w:rPr>
        <w:t>See his written report, copy appended to these Minutes.</w:t>
      </w:r>
    </w:p>
    <w:p w:rsidR="00D162CE" w:rsidRDefault="00D162CE" w:rsidP="008A2AE8">
      <w:pPr>
        <w:spacing w:after="0"/>
        <w:rPr>
          <w:rFonts w:cstheme="minorHAnsi"/>
        </w:rPr>
      </w:pPr>
    </w:p>
    <w:p w:rsidR="00D162CE" w:rsidRDefault="00D162CE" w:rsidP="008A2AE8">
      <w:pPr>
        <w:spacing w:after="0"/>
        <w:rPr>
          <w:rFonts w:cstheme="minorHAnsi"/>
          <w:b/>
          <w:u w:val="single"/>
        </w:rPr>
      </w:pPr>
      <w:r>
        <w:rPr>
          <w:rFonts w:cstheme="minorHAnsi"/>
          <w:b/>
          <w:u w:val="single"/>
        </w:rPr>
        <w:t>COUNCIL FINANCES:</w:t>
      </w:r>
    </w:p>
    <w:p w:rsidR="00D162CE" w:rsidRDefault="00D162CE" w:rsidP="008A2AE8">
      <w:pPr>
        <w:spacing w:after="0"/>
        <w:rPr>
          <w:rFonts w:cstheme="minorHAnsi"/>
          <w:b/>
        </w:rPr>
      </w:pPr>
      <w:r>
        <w:rPr>
          <w:rFonts w:cstheme="minorHAnsi"/>
          <w:b/>
        </w:rPr>
        <w:t>Account balances were reported as:</w:t>
      </w:r>
    </w:p>
    <w:p w:rsidR="00D162CE" w:rsidRDefault="001920E9" w:rsidP="008A2AE8">
      <w:pPr>
        <w:spacing w:after="0"/>
        <w:rPr>
          <w:rFonts w:cstheme="minorHAnsi"/>
        </w:rPr>
      </w:pPr>
      <w:r>
        <w:rPr>
          <w:rFonts w:cstheme="minorHAnsi"/>
        </w:rPr>
        <w:t>Community (current)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£5,759.30</w:t>
      </w:r>
    </w:p>
    <w:p w:rsidR="001920E9" w:rsidRDefault="001920E9" w:rsidP="008A2AE8">
      <w:pPr>
        <w:spacing w:after="0"/>
        <w:rPr>
          <w:rFonts w:cstheme="minorHAnsi"/>
        </w:rPr>
      </w:pPr>
      <w:r>
        <w:rPr>
          <w:rFonts w:cstheme="minorHAnsi"/>
        </w:rPr>
        <w:t>Business Savings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£1,323.47</w:t>
      </w:r>
    </w:p>
    <w:p w:rsidR="001920E9" w:rsidRDefault="001920E9" w:rsidP="008A2AE8">
      <w:pPr>
        <w:spacing w:after="0"/>
        <w:rPr>
          <w:rFonts w:cstheme="minorHAnsi"/>
        </w:rPr>
      </w:pPr>
      <w:r>
        <w:rPr>
          <w:rFonts w:cstheme="minorHAnsi"/>
        </w:rPr>
        <w:t>Sports &amp; Leisure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£396.31.</w:t>
      </w:r>
    </w:p>
    <w:p w:rsidR="001920E9" w:rsidRDefault="001920E9" w:rsidP="008A2AE8">
      <w:pPr>
        <w:spacing w:after="0"/>
        <w:rPr>
          <w:rFonts w:cstheme="minorHAnsi"/>
        </w:rPr>
      </w:pPr>
    </w:p>
    <w:p w:rsidR="00E34CF8" w:rsidRDefault="00E34CF8" w:rsidP="008A2AE8">
      <w:pPr>
        <w:spacing w:after="0"/>
        <w:rPr>
          <w:rFonts w:cstheme="minorHAnsi"/>
        </w:rPr>
      </w:pPr>
    </w:p>
    <w:p w:rsidR="001920E9" w:rsidRDefault="001920E9" w:rsidP="008A2AE8">
      <w:pPr>
        <w:spacing w:after="0"/>
        <w:rPr>
          <w:rFonts w:cstheme="minorHAnsi"/>
          <w:b/>
        </w:rPr>
      </w:pPr>
      <w:r>
        <w:rPr>
          <w:rFonts w:cstheme="minorHAnsi"/>
          <w:b/>
        </w:rPr>
        <w:lastRenderedPageBreak/>
        <w:t>It was agreed unanimously to pay the following:</w:t>
      </w:r>
    </w:p>
    <w:p w:rsidR="001920E9" w:rsidRDefault="00493CB8" w:rsidP="008A2AE8">
      <w:pPr>
        <w:spacing w:after="0"/>
        <w:rPr>
          <w:rFonts w:cstheme="minorHAnsi"/>
        </w:rPr>
      </w:pPr>
      <w:r>
        <w:rPr>
          <w:rFonts w:cstheme="minorHAnsi"/>
        </w:rPr>
        <w:t>Shropshire Council (energy charge)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£98.29</w:t>
      </w:r>
    </w:p>
    <w:p w:rsidR="00493CB8" w:rsidRDefault="00493CB8" w:rsidP="008A2AE8">
      <w:pPr>
        <w:spacing w:after="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roofErr w:type="gramStart"/>
      <w:r>
        <w:rPr>
          <w:rFonts w:cstheme="minorHAnsi"/>
        </w:rPr>
        <w:t>included</w:t>
      </w:r>
      <w:proofErr w:type="gramEnd"/>
      <w:r>
        <w:rPr>
          <w:rFonts w:cstheme="minorHAnsi"/>
        </w:rPr>
        <w:t xml:space="preserve"> £16.38 recoverable VAT)</w:t>
      </w:r>
    </w:p>
    <w:p w:rsidR="00493CB8" w:rsidRDefault="00493CB8" w:rsidP="008A2AE8">
      <w:pPr>
        <w:spacing w:after="0"/>
        <w:rPr>
          <w:rFonts w:cstheme="minorHAnsi"/>
        </w:rPr>
      </w:pPr>
      <w:r>
        <w:rPr>
          <w:rFonts w:cstheme="minorHAnsi"/>
        </w:rPr>
        <w:t>Ms N Adams (salaries July/August)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£381.34</w:t>
      </w:r>
    </w:p>
    <w:p w:rsidR="00493CB8" w:rsidRDefault="00493CB8" w:rsidP="008A2AE8">
      <w:pPr>
        <w:spacing w:after="0"/>
        <w:rPr>
          <w:rFonts w:cstheme="minorHAnsi"/>
        </w:rPr>
      </w:pPr>
      <w:r>
        <w:rPr>
          <w:rFonts w:cstheme="minorHAnsi"/>
        </w:rPr>
        <w:t>Clunbury village hall (hire for meeting 20.5.21)</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£12.00</w:t>
      </w:r>
    </w:p>
    <w:p w:rsidR="00493CB8" w:rsidRDefault="00704F5E" w:rsidP="008A2AE8">
      <w:pPr>
        <w:spacing w:after="0"/>
        <w:rPr>
          <w:rFonts w:cstheme="minorHAnsi"/>
        </w:rPr>
      </w:pPr>
      <w:r>
        <w:rPr>
          <w:rFonts w:cstheme="minorHAnsi"/>
        </w:rPr>
        <w:t>S Marlow (refund for website domain expense)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5334B1">
        <w:rPr>
          <w:rFonts w:cstheme="minorHAnsi"/>
        </w:rPr>
        <w:t xml:space="preserve">  </w:t>
      </w:r>
      <w:r>
        <w:rPr>
          <w:rFonts w:cstheme="minorHAnsi"/>
        </w:rPr>
        <w:t>£13.00.</w:t>
      </w:r>
    </w:p>
    <w:p w:rsidR="005334B1" w:rsidRDefault="005334B1" w:rsidP="008A2AE8">
      <w:pPr>
        <w:spacing w:after="0"/>
        <w:rPr>
          <w:rFonts w:cstheme="minorHAnsi"/>
        </w:rPr>
      </w:pPr>
    </w:p>
    <w:p w:rsidR="005334B1" w:rsidRDefault="005334B1" w:rsidP="008A2AE8">
      <w:pPr>
        <w:spacing w:after="0"/>
        <w:rPr>
          <w:rFonts w:cstheme="minorHAnsi"/>
          <w:b/>
        </w:rPr>
      </w:pPr>
      <w:r>
        <w:rPr>
          <w:rFonts w:cstheme="minorHAnsi"/>
          <w:b/>
          <w:u w:val="single"/>
        </w:rPr>
        <w:t>PLANNING</w:t>
      </w:r>
      <w:r>
        <w:rPr>
          <w:rFonts w:cstheme="minorHAnsi"/>
          <w:b/>
        </w:rPr>
        <w:t>:</w:t>
      </w:r>
    </w:p>
    <w:p w:rsidR="005334B1" w:rsidRDefault="00123093" w:rsidP="008A2AE8">
      <w:pPr>
        <w:spacing w:after="0"/>
        <w:rPr>
          <w:rFonts w:cstheme="minorHAnsi"/>
        </w:rPr>
      </w:pPr>
      <w:r>
        <w:rPr>
          <w:rFonts w:cstheme="minorHAnsi"/>
          <w:b/>
        </w:rPr>
        <w:t>Application No. 21/03566/FUL</w:t>
      </w:r>
      <w:r w:rsidR="00417179">
        <w:rPr>
          <w:rFonts w:cstheme="minorHAnsi"/>
          <w:b/>
        </w:rPr>
        <w:t>.</w:t>
      </w:r>
      <w:r>
        <w:rPr>
          <w:rFonts w:cstheme="minorHAnsi"/>
          <w:b/>
        </w:rPr>
        <w:t xml:space="preserve"> </w:t>
      </w:r>
      <w:r w:rsidR="00417179">
        <w:rPr>
          <w:rFonts w:cstheme="minorHAnsi"/>
        </w:rPr>
        <w:t>Rear and side extensions at Honeysuckle Cottage, 9 Clunton, had been received between meetings and a response of no objection made.</w:t>
      </w:r>
    </w:p>
    <w:p w:rsidR="00417179" w:rsidRDefault="00417179" w:rsidP="008A2AE8">
      <w:pPr>
        <w:spacing w:after="0"/>
        <w:rPr>
          <w:rFonts w:cstheme="minorHAnsi"/>
        </w:rPr>
      </w:pPr>
    </w:p>
    <w:p w:rsidR="00F833F4" w:rsidRDefault="00417179" w:rsidP="008A2AE8">
      <w:pPr>
        <w:spacing w:after="0"/>
        <w:rPr>
          <w:rFonts w:cstheme="minorHAnsi"/>
        </w:rPr>
      </w:pPr>
      <w:r>
        <w:rPr>
          <w:rFonts w:cstheme="minorHAnsi"/>
          <w:b/>
        </w:rPr>
        <w:t xml:space="preserve">Application No. 21/03932/FUL. </w:t>
      </w:r>
      <w:r w:rsidR="00A038E9">
        <w:rPr>
          <w:rFonts w:cstheme="minorHAnsi"/>
        </w:rPr>
        <w:t xml:space="preserve">Side extension at 2 Llanbrook, Clunton.  </w:t>
      </w:r>
      <w:r w:rsidR="00F833F4">
        <w:rPr>
          <w:rFonts w:cstheme="minorHAnsi"/>
        </w:rPr>
        <w:t>Supported.</w:t>
      </w:r>
    </w:p>
    <w:p w:rsidR="00F833F4" w:rsidRDefault="00F833F4" w:rsidP="008A2AE8">
      <w:pPr>
        <w:spacing w:after="0"/>
        <w:rPr>
          <w:rFonts w:cstheme="minorHAnsi"/>
        </w:rPr>
      </w:pPr>
    </w:p>
    <w:p w:rsidR="009E4B78" w:rsidRDefault="00F833F4" w:rsidP="008A2AE8">
      <w:pPr>
        <w:spacing w:after="0"/>
        <w:rPr>
          <w:rFonts w:cstheme="minorHAnsi"/>
        </w:rPr>
      </w:pPr>
      <w:r>
        <w:rPr>
          <w:rFonts w:cstheme="minorHAnsi"/>
          <w:b/>
        </w:rPr>
        <w:t xml:space="preserve">Planning Enforcement No. 21/08139/ENF. </w:t>
      </w:r>
      <w:r w:rsidR="009E4B78">
        <w:rPr>
          <w:rFonts w:cstheme="minorHAnsi"/>
        </w:rPr>
        <w:t>Alleged breach of Planning Control in relation to building works at 1 Little Brampton.  No details available.</w:t>
      </w:r>
    </w:p>
    <w:p w:rsidR="009E4B78" w:rsidRDefault="009E4B78" w:rsidP="008A2AE8">
      <w:pPr>
        <w:spacing w:after="0"/>
        <w:rPr>
          <w:rFonts w:cstheme="minorHAnsi"/>
        </w:rPr>
      </w:pPr>
    </w:p>
    <w:p w:rsidR="00417179" w:rsidRDefault="009E4B78" w:rsidP="008A2AE8">
      <w:pPr>
        <w:spacing w:after="0"/>
        <w:rPr>
          <w:rFonts w:cstheme="minorHAnsi"/>
          <w:b/>
        </w:rPr>
      </w:pPr>
      <w:r>
        <w:rPr>
          <w:rFonts w:cstheme="minorHAnsi"/>
          <w:b/>
        </w:rPr>
        <w:t xml:space="preserve">Application No. 21/02725/REM. </w:t>
      </w:r>
      <w:r w:rsidR="00C10387">
        <w:rPr>
          <w:rFonts w:cstheme="minorHAnsi"/>
        </w:rPr>
        <w:t>Approval of reserved matters at Hawthorn Cottage, 4 Beambridge, had been granted.</w:t>
      </w:r>
      <w:r w:rsidR="00417179">
        <w:rPr>
          <w:rFonts w:cstheme="minorHAnsi"/>
          <w:b/>
        </w:rPr>
        <w:t xml:space="preserve"> </w:t>
      </w:r>
    </w:p>
    <w:p w:rsidR="0082094D" w:rsidRDefault="0082094D" w:rsidP="008A2AE8">
      <w:pPr>
        <w:spacing w:after="0"/>
        <w:rPr>
          <w:rFonts w:cstheme="minorHAnsi"/>
          <w:b/>
        </w:rPr>
      </w:pPr>
    </w:p>
    <w:p w:rsidR="0082094D" w:rsidRDefault="0082094D" w:rsidP="008A2AE8">
      <w:pPr>
        <w:spacing w:after="0"/>
        <w:rPr>
          <w:rFonts w:cstheme="minorHAnsi"/>
          <w:b/>
        </w:rPr>
      </w:pPr>
      <w:r>
        <w:rPr>
          <w:rFonts w:cstheme="minorHAnsi"/>
          <w:b/>
          <w:u w:val="single"/>
        </w:rPr>
        <w:t>ROADS/STREETSCENE</w:t>
      </w:r>
      <w:r>
        <w:rPr>
          <w:rFonts w:cstheme="minorHAnsi"/>
          <w:b/>
        </w:rPr>
        <w:t>:</w:t>
      </w:r>
    </w:p>
    <w:p w:rsidR="0082094D" w:rsidRDefault="00473B19" w:rsidP="008A2AE8">
      <w:pPr>
        <w:spacing w:after="0"/>
        <w:rPr>
          <w:rFonts w:cstheme="minorHAnsi"/>
        </w:rPr>
      </w:pPr>
      <w:r>
        <w:rPr>
          <w:rFonts w:cstheme="minorHAnsi"/>
          <w:b/>
        </w:rPr>
        <w:t xml:space="preserve">Street lights.  </w:t>
      </w:r>
      <w:r>
        <w:rPr>
          <w:rFonts w:cstheme="minorHAnsi"/>
        </w:rPr>
        <w:t>The supply fault to the light outside The Malt House had been repaired by Western Power at no cost to the Parish Council.  All lights were now in working order.</w:t>
      </w:r>
      <w:r w:rsidR="00FC54C0">
        <w:rPr>
          <w:rFonts w:cstheme="minorHAnsi"/>
        </w:rPr>
        <w:t xml:space="preserve">  Chairman asked whether the on/off timings needed to be adjusted </w:t>
      </w:r>
      <w:r w:rsidR="00C121AC">
        <w:rPr>
          <w:rFonts w:cstheme="minorHAnsi"/>
        </w:rPr>
        <w:t>for the winter months.</w:t>
      </w:r>
    </w:p>
    <w:p w:rsidR="00473B19" w:rsidRDefault="00473B19" w:rsidP="008A2AE8">
      <w:pPr>
        <w:spacing w:after="0"/>
        <w:rPr>
          <w:rFonts w:cstheme="minorHAnsi"/>
        </w:rPr>
      </w:pPr>
    </w:p>
    <w:p w:rsidR="00473B19" w:rsidRDefault="00473B19" w:rsidP="008A2AE8">
      <w:pPr>
        <w:spacing w:after="0"/>
        <w:rPr>
          <w:rFonts w:cstheme="minorHAnsi"/>
        </w:rPr>
      </w:pPr>
      <w:r>
        <w:rPr>
          <w:rFonts w:cstheme="minorHAnsi"/>
          <w:b/>
        </w:rPr>
        <w:t xml:space="preserve">Speed signs.  (a) Posts for signs.  </w:t>
      </w:r>
      <w:r w:rsidR="002631DC">
        <w:rPr>
          <w:rFonts w:cstheme="minorHAnsi"/>
        </w:rPr>
        <w:t xml:space="preserve">No information regarding installation.  </w:t>
      </w:r>
      <w:r w:rsidR="002631DC">
        <w:rPr>
          <w:rFonts w:cstheme="minorHAnsi"/>
          <w:b/>
        </w:rPr>
        <w:t xml:space="preserve">(b) Traffic counters at Kempton.  </w:t>
      </w:r>
      <w:r w:rsidR="00FC54C0">
        <w:rPr>
          <w:rFonts w:cstheme="minorHAnsi"/>
        </w:rPr>
        <w:t xml:space="preserve">Had been in place for a week.  </w:t>
      </w:r>
      <w:r w:rsidR="00C121AC">
        <w:rPr>
          <w:rFonts w:cstheme="minorHAnsi"/>
        </w:rPr>
        <w:t>Cllr Lewis wondered whether the counters could provide any information on traffic movements at the time of the recent fatal road accident.</w:t>
      </w:r>
    </w:p>
    <w:p w:rsidR="00C121AC" w:rsidRDefault="00C121AC" w:rsidP="008A2AE8">
      <w:pPr>
        <w:spacing w:after="0"/>
        <w:rPr>
          <w:rFonts w:cstheme="minorHAnsi"/>
        </w:rPr>
      </w:pPr>
    </w:p>
    <w:p w:rsidR="00C121AC" w:rsidRDefault="00C121AC" w:rsidP="008A2AE8">
      <w:pPr>
        <w:spacing w:after="0"/>
        <w:rPr>
          <w:rFonts w:cstheme="minorHAnsi"/>
        </w:rPr>
      </w:pPr>
      <w:r>
        <w:rPr>
          <w:rFonts w:cstheme="minorHAnsi"/>
          <w:b/>
        </w:rPr>
        <w:t xml:space="preserve">Clunton.  (a) Dredging under bridge.  </w:t>
      </w:r>
      <w:r w:rsidR="007527A9">
        <w:rPr>
          <w:rFonts w:cstheme="minorHAnsi"/>
        </w:rPr>
        <w:t xml:space="preserve">This work </w:t>
      </w:r>
      <w:r w:rsidR="00C647C5">
        <w:rPr>
          <w:rFonts w:cstheme="minorHAnsi"/>
        </w:rPr>
        <w:t>did not start as promised on</w:t>
      </w:r>
      <w:r w:rsidR="007527A9">
        <w:rPr>
          <w:rFonts w:cstheme="minorHAnsi"/>
        </w:rPr>
        <w:t xml:space="preserve"> 11</w:t>
      </w:r>
      <w:r w:rsidR="007527A9" w:rsidRPr="007527A9">
        <w:rPr>
          <w:rFonts w:cstheme="minorHAnsi"/>
          <w:vertAlign w:val="superscript"/>
        </w:rPr>
        <w:t>th</w:t>
      </w:r>
      <w:r w:rsidR="00C647C5">
        <w:rPr>
          <w:rFonts w:cstheme="minorHAnsi"/>
        </w:rPr>
        <w:t xml:space="preserve"> August.  It was essential that the dredging was completed before the winter</w:t>
      </w:r>
      <w:r w:rsidR="0023547F">
        <w:rPr>
          <w:rFonts w:cstheme="minorHAnsi"/>
        </w:rPr>
        <w:t xml:space="preserve"> in order to prevent flooding of adjacent properties</w:t>
      </w:r>
      <w:r w:rsidR="00C647C5">
        <w:rPr>
          <w:rFonts w:cstheme="minorHAnsi"/>
        </w:rPr>
        <w:t xml:space="preserve">.  </w:t>
      </w:r>
      <w:r w:rsidR="0023547F">
        <w:rPr>
          <w:rFonts w:cstheme="minorHAnsi"/>
        </w:rPr>
        <w:t>The Parish Council and Shropshire Cllr Hartin were putting great pressure on Shropshire Council regarding this matter.</w:t>
      </w:r>
    </w:p>
    <w:p w:rsidR="00C548BF" w:rsidRDefault="00C548BF" w:rsidP="008A2AE8">
      <w:pPr>
        <w:spacing w:after="0"/>
        <w:rPr>
          <w:rFonts w:cstheme="minorHAnsi"/>
        </w:rPr>
      </w:pPr>
      <w:r>
        <w:rPr>
          <w:rFonts w:cstheme="minorHAnsi"/>
          <w:b/>
        </w:rPr>
        <w:t xml:space="preserve">(b) Road conditions – Gunridge Lane.  </w:t>
      </w:r>
      <w:r w:rsidR="005C544D">
        <w:rPr>
          <w:rFonts w:cstheme="minorHAnsi"/>
        </w:rPr>
        <w:t>It was understood that patching work was to be done, but Cllrs were of the opinion that a full resurface was required.</w:t>
      </w:r>
    </w:p>
    <w:p w:rsidR="005C544D" w:rsidRDefault="005C544D" w:rsidP="008A2AE8">
      <w:pPr>
        <w:spacing w:after="0"/>
        <w:rPr>
          <w:rFonts w:cstheme="minorHAnsi"/>
        </w:rPr>
      </w:pPr>
    </w:p>
    <w:p w:rsidR="005C544D" w:rsidRDefault="005C544D" w:rsidP="008A2AE8">
      <w:pPr>
        <w:spacing w:after="0"/>
        <w:rPr>
          <w:rFonts w:cstheme="minorHAnsi"/>
        </w:rPr>
      </w:pPr>
      <w:r>
        <w:rPr>
          <w:rFonts w:cstheme="minorHAnsi"/>
          <w:b/>
        </w:rPr>
        <w:t xml:space="preserve">BT pole at Purslow.  </w:t>
      </w:r>
      <w:r w:rsidR="002C7486">
        <w:rPr>
          <w:rFonts w:cstheme="minorHAnsi"/>
        </w:rPr>
        <w:t>Nothing to report at present</w:t>
      </w:r>
    </w:p>
    <w:p w:rsidR="002C7486" w:rsidRDefault="002C7486" w:rsidP="008A2AE8">
      <w:pPr>
        <w:spacing w:after="0"/>
        <w:rPr>
          <w:rFonts w:cstheme="minorHAnsi"/>
        </w:rPr>
      </w:pPr>
    </w:p>
    <w:p w:rsidR="002C7486" w:rsidRDefault="002C7486" w:rsidP="008A2AE8">
      <w:pPr>
        <w:spacing w:after="0"/>
        <w:rPr>
          <w:rFonts w:cstheme="minorHAnsi"/>
          <w:b/>
        </w:rPr>
      </w:pPr>
      <w:r>
        <w:rPr>
          <w:rFonts w:cstheme="minorHAnsi"/>
          <w:b/>
          <w:u w:val="single"/>
        </w:rPr>
        <w:t>CORRESPONDENCE</w:t>
      </w:r>
      <w:r>
        <w:rPr>
          <w:rFonts w:cstheme="minorHAnsi"/>
          <w:b/>
        </w:rPr>
        <w:t>:</w:t>
      </w:r>
    </w:p>
    <w:p w:rsidR="002C7486" w:rsidRDefault="00460F36" w:rsidP="008A2AE8">
      <w:pPr>
        <w:spacing w:after="0"/>
        <w:rPr>
          <w:rFonts w:cstheme="minorHAnsi"/>
        </w:rPr>
      </w:pPr>
      <w:r>
        <w:rPr>
          <w:rFonts w:cstheme="minorHAnsi"/>
        </w:rPr>
        <w:t>Email from John Campion, Police and Crime Commissioner enclosing draft Safer West Mercia Plan for consultation with communities and partners across West Mercia.  Clerk had forwarded this to all Parish Councillors for reply should they wish.  The consultation was open until 1</w:t>
      </w:r>
      <w:r w:rsidRPr="00460F36">
        <w:rPr>
          <w:rFonts w:cstheme="minorHAnsi"/>
          <w:vertAlign w:val="superscript"/>
        </w:rPr>
        <w:t>st</w:t>
      </w:r>
      <w:r>
        <w:rPr>
          <w:rFonts w:cstheme="minorHAnsi"/>
        </w:rPr>
        <w:t xml:space="preserve"> November.</w:t>
      </w:r>
    </w:p>
    <w:p w:rsidR="00460F36" w:rsidRDefault="00460F36" w:rsidP="008A2AE8">
      <w:pPr>
        <w:spacing w:after="0"/>
        <w:rPr>
          <w:rFonts w:cstheme="minorHAnsi"/>
        </w:rPr>
      </w:pPr>
    </w:p>
    <w:p w:rsidR="00460F36" w:rsidRDefault="00460F36" w:rsidP="008A2AE8">
      <w:pPr>
        <w:spacing w:after="0"/>
        <w:rPr>
          <w:rFonts w:cstheme="minorHAnsi"/>
          <w:b/>
        </w:rPr>
      </w:pPr>
      <w:r>
        <w:rPr>
          <w:rFonts w:cstheme="minorHAnsi"/>
          <w:b/>
          <w:u w:val="single"/>
        </w:rPr>
        <w:t>PARISH COUNCIL MANAGEMENT</w:t>
      </w:r>
      <w:r>
        <w:rPr>
          <w:rFonts w:cstheme="minorHAnsi"/>
          <w:b/>
        </w:rPr>
        <w:t>:</w:t>
      </w:r>
    </w:p>
    <w:p w:rsidR="00460F36" w:rsidRDefault="00460F36" w:rsidP="008A2AE8">
      <w:pPr>
        <w:spacing w:after="0"/>
        <w:rPr>
          <w:rFonts w:cstheme="minorHAnsi"/>
        </w:rPr>
      </w:pPr>
      <w:r>
        <w:rPr>
          <w:rFonts w:cstheme="minorHAnsi"/>
          <w:b/>
        </w:rPr>
        <w:t xml:space="preserve">Local Government Association Model Councillor Code of Conduct 2020.  </w:t>
      </w:r>
      <w:r>
        <w:rPr>
          <w:rFonts w:cstheme="minorHAnsi"/>
        </w:rPr>
        <w:t>It was agreed unanimously o</w:t>
      </w:r>
      <w:r w:rsidR="00970D75">
        <w:rPr>
          <w:rFonts w:cstheme="minorHAnsi"/>
        </w:rPr>
        <w:t>n a show of hands to adopt this code.</w:t>
      </w:r>
    </w:p>
    <w:p w:rsidR="00A02D15" w:rsidRDefault="00A02D15" w:rsidP="008A2AE8">
      <w:pPr>
        <w:spacing w:after="0"/>
        <w:rPr>
          <w:rFonts w:cstheme="minorHAnsi"/>
          <w:b/>
        </w:rPr>
      </w:pPr>
    </w:p>
    <w:p w:rsidR="00460F36" w:rsidRDefault="00460F36" w:rsidP="008A2AE8">
      <w:pPr>
        <w:spacing w:after="0"/>
        <w:rPr>
          <w:rFonts w:cstheme="minorHAnsi"/>
        </w:rPr>
      </w:pPr>
      <w:r>
        <w:rPr>
          <w:rFonts w:cstheme="minorHAnsi"/>
          <w:b/>
        </w:rPr>
        <w:t xml:space="preserve">Vexatious Procedure.  </w:t>
      </w:r>
      <w:r w:rsidR="00970D75">
        <w:rPr>
          <w:rFonts w:cstheme="minorHAnsi"/>
        </w:rPr>
        <w:t>It was agreed unanimously on a show of hands to adopt this procedure.</w:t>
      </w:r>
    </w:p>
    <w:p w:rsidR="00A02D15" w:rsidRDefault="00A02D15" w:rsidP="008A2AE8">
      <w:pPr>
        <w:spacing w:after="0"/>
        <w:rPr>
          <w:rFonts w:cstheme="minorHAnsi"/>
        </w:rPr>
      </w:pPr>
    </w:p>
    <w:p w:rsidR="00A02D15" w:rsidRDefault="00A02D15" w:rsidP="008A2AE8">
      <w:pPr>
        <w:spacing w:after="0"/>
        <w:rPr>
          <w:rFonts w:cstheme="minorHAnsi"/>
          <w:b/>
        </w:rPr>
      </w:pPr>
      <w:r>
        <w:rPr>
          <w:rFonts w:cstheme="minorHAnsi"/>
          <w:b/>
          <w:u w:val="single"/>
        </w:rPr>
        <w:t>ANY OTHER BUSINESS</w:t>
      </w:r>
      <w:r>
        <w:rPr>
          <w:rFonts w:cstheme="minorHAnsi"/>
          <w:b/>
        </w:rPr>
        <w:t>:</w:t>
      </w:r>
    </w:p>
    <w:p w:rsidR="00A02D15" w:rsidRDefault="00A02D15" w:rsidP="008A2AE8">
      <w:pPr>
        <w:spacing w:after="0"/>
        <w:rPr>
          <w:rFonts w:cstheme="minorHAnsi"/>
        </w:rPr>
      </w:pPr>
      <w:r>
        <w:rPr>
          <w:rFonts w:cstheme="minorHAnsi"/>
          <w:b/>
        </w:rPr>
        <w:t xml:space="preserve">Smart Water.  </w:t>
      </w:r>
      <w:r w:rsidR="000D3B87">
        <w:rPr>
          <w:rFonts w:cstheme="minorHAnsi"/>
        </w:rPr>
        <w:t>This project had been started before the pandemic but was forced to stop by the lockdown.  Enquiries to be made to establish whether this could still be accessed.</w:t>
      </w:r>
    </w:p>
    <w:p w:rsidR="000D3B87" w:rsidRDefault="000D3B87" w:rsidP="008A2AE8">
      <w:pPr>
        <w:spacing w:after="0"/>
        <w:rPr>
          <w:rFonts w:cstheme="minorHAnsi"/>
        </w:rPr>
      </w:pPr>
    </w:p>
    <w:p w:rsidR="002E4327" w:rsidRDefault="002E4327" w:rsidP="008A2AE8">
      <w:pPr>
        <w:spacing w:after="0"/>
        <w:rPr>
          <w:rFonts w:cstheme="minorHAnsi"/>
        </w:rPr>
      </w:pPr>
    </w:p>
    <w:p w:rsidR="002E4327" w:rsidRDefault="002E4327" w:rsidP="008A2AE8">
      <w:pPr>
        <w:spacing w:after="0"/>
        <w:rPr>
          <w:rFonts w:cstheme="minorHAnsi"/>
        </w:rPr>
      </w:pPr>
    </w:p>
    <w:p w:rsidR="000D3B87" w:rsidRDefault="000D3B87" w:rsidP="008A2AE8">
      <w:pPr>
        <w:spacing w:after="0"/>
        <w:rPr>
          <w:rFonts w:cstheme="minorHAnsi"/>
          <w:b/>
        </w:rPr>
      </w:pPr>
      <w:r>
        <w:rPr>
          <w:rFonts w:cstheme="minorHAnsi"/>
          <w:b/>
          <w:u w:val="single"/>
        </w:rPr>
        <w:lastRenderedPageBreak/>
        <w:t>OPEN DISCUSSION</w:t>
      </w:r>
      <w:r>
        <w:rPr>
          <w:rFonts w:cstheme="minorHAnsi"/>
          <w:b/>
        </w:rPr>
        <w:t>:</w:t>
      </w:r>
    </w:p>
    <w:p w:rsidR="000D3B87" w:rsidRDefault="000D3B87" w:rsidP="008A2AE8">
      <w:pPr>
        <w:spacing w:after="0"/>
        <w:rPr>
          <w:rFonts w:cstheme="minorHAnsi"/>
        </w:rPr>
      </w:pPr>
      <w:r>
        <w:rPr>
          <w:rFonts w:cstheme="minorHAnsi"/>
          <w:b/>
        </w:rPr>
        <w:t xml:space="preserve">Ms Morris-Jones (non-parishioner) </w:t>
      </w:r>
      <w:r>
        <w:rPr>
          <w:rFonts w:cstheme="minorHAnsi"/>
        </w:rPr>
        <w:t xml:space="preserve">asked why the Clerk’s personal email address was still shown on Shropshire Council’s website, rather than the Clunbury Parish Council’s email address, </w:t>
      </w:r>
      <w:proofErr w:type="spellStart"/>
      <w:r w:rsidR="005835A1">
        <w:rPr>
          <w:rFonts w:cstheme="minorHAnsi"/>
        </w:rPr>
        <w:t>ie</w:t>
      </w:r>
      <w:proofErr w:type="spellEnd"/>
      <w:r>
        <w:rPr>
          <w:rFonts w:cstheme="minorHAnsi"/>
        </w:rPr>
        <w:t xml:space="preserve"> </w:t>
      </w:r>
      <w:hyperlink r:id="rId5" w:history="1">
        <w:r w:rsidRPr="00D8351E">
          <w:rPr>
            <w:rStyle w:val="Hyperlink"/>
            <w:rFonts w:cstheme="minorHAnsi"/>
          </w:rPr>
          <w:t>clerk.clunbury@gmail.com</w:t>
        </w:r>
      </w:hyperlink>
      <w:r>
        <w:rPr>
          <w:rFonts w:cstheme="minorHAnsi"/>
        </w:rPr>
        <w:t>.</w:t>
      </w:r>
    </w:p>
    <w:p w:rsidR="000D3B87" w:rsidRDefault="000D3B87" w:rsidP="008A2AE8">
      <w:pPr>
        <w:spacing w:after="0"/>
        <w:rPr>
          <w:rFonts w:cstheme="minorHAnsi"/>
        </w:rPr>
      </w:pPr>
      <w:r>
        <w:rPr>
          <w:rFonts w:cstheme="minorHAnsi"/>
        </w:rPr>
        <w:t xml:space="preserve">The Clerk’s previous address </w:t>
      </w:r>
      <w:r w:rsidR="004934E5">
        <w:rPr>
          <w:rFonts w:cstheme="minorHAnsi"/>
        </w:rPr>
        <w:t xml:space="preserve">had inadequate broadband and the </w:t>
      </w:r>
      <w:proofErr w:type="spellStart"/>
      <w:r w:rsidR="004934E5">
        <w:rPr>
          <w:rFonts w:cstheme="minorHAnsi"/>
        </w:rPr>
        <w:t>gmail</w:t>
      </w:r>
      <w:proofErr w:type="spellEnd"/>
      <w:r w:rsidR="004934E5">
        <w:rPr>
          <w:rFonts w:cstheme="minorHAnsi"/>
        </w:rPr>
        <w:t xml:space="preserve"> account could not be operated.  The Clerk now lived in an area with fibre broadband and the </w:t>
      </w:r>
      <w:proofErr w:type="spellStart"/>
      <w:r w:rsidR="004934E5">
        <w:rPr>
          <w:rFonts w:cstheme="minorHAnsi"/>
        </w:rPr>
        <w:t>gmail</w:t>
      </w:r>
      <w:proofErr w:type="spellEnd"/>
      <w:r w:rsidR="004934E5">
        <w:rPr>
          <w:rFonts w:cstheme="minorHAnsi"/>
        </w:rPr>
        <w:t xml:space="preserve"> account was fully operational.  The Clerk said she had tried several times to correct her contact information with Shropshire Council, obviously this had not been done</w:t>
      </w:r>
      <w:r w:rsidR="009E28E1">
        <w:rPr>
          <w:rFonts w:cstheme="minorHAnsi"/>
        </w:rPr>
        <w:t>, but would ensure that it was corrected as soon as possible.</w:t>
      </w:r>
    </w:p>
    <w:p w:rsidR="009E28E1" w:rsidRDefault="009E28E1" w:rsidP="008A2AE8">
      <w:pPr>
        <w:spacing w:after="0"/>
        <w:rPr>
          <w:rFonts w:cstheme="minorHAnsi"/>
        </w:rPr>
      </w:pPr>
    </w:p>
    <w:p w:rsidR="009E28E1" w:rsidRDefault="009E28E1" w:rsidP="008A2AE8">
      <w:pPr>
        <w:spacing w:after="0"/>
        <w:rPr>
          <w:rFonts w:cstheme="minorHAnsi"/>
        </w:rPr>
      </w:pPr>
      <w:r>
        <w:rPr>
          <w:rFonts w:cstheme="minorHAnsi"/>
          <w:b/>
        </w:rPr>
        <w:t xml:space="preserve">Ms Morris-Jones </w:t>
      </w:r>
      <w:r w:rsidR="00230356">
        <w:rPr>
          <w:rFonts w:cstheme="minorHAnsi"/>
        </w:rPr>
        <w:t xml:space="preserve">also said she had made a complaint </w:t>
      </w:r>
      <w:r w:rsidR="00857521">
        <w:rPr>
          <w:rFonts w:cstheme="minorHAnsi"/>
        </w:rPr>
        <w:t xml:space="preserve">to Shropshire Council </w:t>
      </w:r>
      <w:r w:rsidR="00230356">
        <w:rPr>
          <w:rFonts w:cstheme="minorHAnsi"/>
        </w:rPr>
        <w:t>about the Parish Council and the Clerk.  Chairman</w:t>
      </w:r>
      <w:r w:rsidR="00BB659A">
        <w:rPr>
          <w:rFonts w:cstheme="minorHAnsi"/>
        </w:rPr>
        <w:t xml:space="preserve"> confirmed that no </w:t>
      </w:r>
      <w:r w:rsidR="00230356">
        <w:rPr>
          <w:rFonts w:cstheme="minorHAnsi"/>
        </w:rPr>
        <w:t>complaint had been received, but when it was, it would be dealt with.</w:t>
      </w:r>
    </w:p>
    <w:p w:rsidR="00230356" w:rsidRDefault="00230356" w:rsidP="008A2AE8">
      <w:pPr>
        <w:spacing w:after="0"/>
        <w:rPr>
          <w:rFonts w:cstheme="minorHAnsi"/>
        </w:rPr>
      </w:pPr>
    </w:p>
    <w:p w:rsidR="00BB659A" w:rsidRDefault="00C5324B" w:rsidP="008A2AE8">
      <w:pPr>
        <w:spacing w:after="0"/>
        <w:rPr>
          <w:rFonts w:cstheme="minorHAnsi"/>
        </w:rPr>
      </w:pPr>
      <w:r>
        <w:rPr>
          <w:rFonts w:cstheme="minorHAnsi"/>
          <w:b/>
        </w:rPr>
        <w:t xml:space="preserve">Tom Wall </w:t>
      </w:r>
      <w:r w:rsidR="009C1D6F">
        <w:rPr>
          <w:rFonts w:cstheme="minorHAnsi"/>
        </w:rPr>
        <w:t>mentioned the SALC online event: Sustainability and Climate Change – Adaption Measures for your Council to be held 28</w:t>
      </w:r>
      <w:r w:rsidR="009C1D6F" w:rsidRPr="009C1D6F">
        <w:rPr>
          <w:rFonts w:cstheme="minorHAnsi"/>
          <w:vertAlign w:val="superscript"/>
        </w:rPr>
        <w:t>th</w:t>
      </w:r>
      <w:r w:rsidR="009C1D6F">
        <w:rPr>
          <w:rFonts w:cstheme="minorHAnsi"/>
        </w:rPr>
        <w:t xml:space="preserve"> October.  Cllr Harding was booked onto this course, and Tom was of the opinion that another Parish Councillor should attend, failing that he or another member of the Clunbury Climate and Ecological Group would attend.</w:t>
      </w:r>
    </w:p>
    <w:p w:rsidR="009C1D6F" w:rsidRDefault="009C1D6F" w:rsidP="008A2AE8">
      <w:pPr>
        <w:spacing w:after="0"/>
        <w:rPr>
          <w:rFonts w:cstheme="minorHAnsi"/>
        </w:rPr>
      </w:pPr>
    </w:p>
    <w:p w:rsidR="009C1D6F" w:rsidRDefault="009C1D6F" w:rsidP="008A2AE8">
      <w:pPr>
        <w:spacing w:after="0"/>
        <w:rPr>
          <w:rFonts w:cstheme="minorHAnsi"/>
          <w:b/>
          <w:u w:val="single"/>
        </w:rPr>
      </w:pPr>
      <w:r>
        <w:rPr>
          <w:rFonts w:cstheme="minorHAnsi"/>
          <w:b/>
          <w:u w:val="single"/>
        </w:rPr>
        <w:t>DATE AND VENUE FOR NEXT MEETING</w:t>
      </w:r>
    </w:p>
    <w:p w:rsidR="009C1D6F" w:rsidRDefault="009C1D6F" w:rsidP="008A2AE8">
      <w:pPr>
        <w:spacing w:after="0"/>
        <w:rPr>
          <w:rFonts w:cstheme="minorHAnsi"/>
        </w:rPr>
      </w:pPr>
      <w:r>
        <w:rPr>
          <w:rFonts w:cstheme="minorHAnsi"/>
        </w:rPr>
        <w:t>To be advised.</w:t>
      </w:r>
    </w:p>
    <w:p w:rsidR="009C1D6F" w:rsidRDefault="009C1D6F" w:rsidP="008A2AE8">
      <w:pPr>
        <w:spacing w:after="0"/>
        <w:rPr>
          <w:rFonts w:cstheme="minorHAnsi"/>
        </w:rPr>
      </w:pPr>
    </w:p>
    <w:p w:rsidR="009C1D6F" w:rsidRDefault="009C1D6F" w:rsidP="008A2AE8">
      <w:pPr>
        <w:spacing w:after="0"/>
        <w:rPr>
          <w:rFonts w:cstheme="minorHAnsi"/>
        </w:rPr>
      </w:pPr>
    </w:p>
    <w:p w:rsidR="009C1D6F" w:rsidRDefault="009C1D6F" w:rsidP="008A2AE8">
      <w:pPr>
        <w:spacing w:after="0"/>
        <w:rPr>
          <w:rFonts w:cstheme="minorHAnsi"/>
        </w:rPr>
      </w:pPr>
    </w:p>
    <w:p w:rsidR="009C1D6F" w:rsidRDefault="009C1D6F" w:rsidP="008A2AE8">
      <w:pPr>
        <w:spacing w:after="0"/>
        <w:rPr>
          <w:rFonts w:cstheme="minorHAnsi"/>
        </w:rPr>
      </w:pPr>
      <w:r>
        <w:rPr>
          <w:rFonts w:cstheme="minorHAnsi"/>
        </w:rPr>
        <w:t>There being no further business the meeting closed at 9.15pm</w:t>
      </w:r>
    </w:p>
    <w:p w:rsidR="009C1D6F" w:rsidRDefault="009C1D6F" w:rsidP="008A2AE8">
      <w:pPr>
        <w:spacing w:after="0"/>
        <w:rPr>
          <w:rFonts w:cstheme="minorHAnsi"/>
        </w:rPr>
      </w:pPr>
    </w:p>
    <w:p w:rsidR="009C1D6F" w:rsidRDefault="009C1D6F" w:rsidP="008A2AE8">
      <w:pPr>
        <w:spacing w:after="0"/>
        <w:rPr>
          <w:rFonts w:cstheme="minorHAnsi"/>
        </w:rPr>
      </w:pPr>
    </w:p>
    <w:p w:rsidR="009C1D6F" w:rsidRDefault="009C1D6F" w:rsidP="008A2AE8">
      <w:pPr>
        <w:spacing w:after="0"/>
        <w:rPr>
          <w:rFonts w:cstheme="minorHAnsi"/>
        </w:rPr>
      </w:pPr>
    </w:p>
    <w:p w:rsidR="009C1D6F" w:rsidRDefault="009C1D6F" w:rsidP="008A2AE8">
      <w:pPr>
        <w:spacing w:after="0"/>
        <w:rPr>
          <w:rFonts w:cstheme="minorHAnsi"/>
        </w:rPr>
      </w:pPr>
      <w:r>
        <w:rPr>
          <w:rFonts w:cstheme="minorHAnsi"/>
        </w:rPr>
        <w:t>JHC/NEA</w:t>
      </w:r>
    </w:p>
    <w:p w:rsidR="009C1D6F" w:rsidRPr="009C1D6F" w:rsidRDefault="009C1D6F" w:rsidP="008A2AE8">
      <w:pPr>
        <w:spacing w:after="0"/>
        <w:rPr>
          <w:rFonts w:cstheme="minorHAnsi"/>
        </w:rPr>
      </w:pPr>
      <w:r>
        <w:rPr>
          <w:rFonts w:cstheme="minorHAnsi"/>
        </w:rPr>
        <w:t>7.10.21</w:t>
      </w:r>
    </w:p>
    <w:p w:rsidR="00BB659A" w:rsidRPr="009E28E1" w:rsidRDefault="00BB659A" w:rsidP="008A2AE8">
      <w:pPr>
        <w:spacing w:after="0"/>
        <w:rPr>
          <w:rFonts w:cstheme="minorHAnsi"/>
        </w:rPr>
      </w:pPr>
      <w:bookmarkStart w:id="0" w:name="_GoBack"/>
      <w:bookmarkEnd w:id="0"/>
    </w:p>
    <w:sectPr w:rsidR="00BB659A" w:rsidRPr="009E28E1" w:rsidSect="008A2A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E8"/>
    <w:rsid w:val="000414A1"/>
    <w:rsid w:val="000D3B87"/>
    <w:rsid w:val="00123093"/>
    <w:rsid w:val="001920E9"/>
    <w:rsid w:val="001A4300"/>
    <w:rsid w:val="001F3BE3"/>
    <w:rsid w:val="00215894"/>
    <w:rsid w:val="00230356"/>
    <w:rsid w:val="0023547F"/>
    <w:rsid w:val="002631DC"/>
    <w:rsid w:val="002A6457"/>
    <w:rsid w:val="002C7486"/>
    <w:rsid w:val="002E4327"/>
    <w:rsid w:val="003315ED"/>
    <w:rsid w:val="003B5074"/>
    <w:rsid w:val="00417179"/>
    <w:rsid w:val="004326EF"/>
    <w:rsid w:val="00460F36"/>
    <w:rsid w:val="00473B19"/>
    <w:rsid w:val="004934E5"/>
    <w:rsid w:val="00493CB8"/>
    <w:rsid w:val="004F0F10"/>
    <w:rsid w:val="005334B1"/>
    <w:rsid w:val="005835A1"/>
    <w:rsid w:val="005B0375"/>
    <w:rsid w:val="005B7C35"/>
    <w:rsid w:val="005C544D"/>
    <w:rsid w:val="005D3780"/>
    <w:rsid w:val="00641AD5"/>
    <w:rsid w:val="006A4A02"/>
    <w:rsid w:val="006B4EF9"/>
    <w:rsid w:val="006C03A4"/>
    <w:rsid w:val="00704F5E"/>
    <w:rsid w:val="007527A9"/>
    <w:rsid w:val="0082094D"/>
    <w:rsid w:val="008272D6"/>
    <w:rsid w:val="00857521"/>
    <w:rsid w:val="008A2AE8"/>
    <w:rsid w:val="009162C6"/>
    <w:rsid w:val="00970D75"/>
    <w:rsid w:val="0099257A"/>
    <w:rsid w:val="009C1D6F"/>
    <w:rsid w:val="009E28E1"/>
    <w:rsid w:val="009E4B78"/>
    <w:rsid w:val="00A025F6"/>
    <w:rsid w:val="00A02D15"/>
    <w:rsid w:val="00A038E9"/>
    <w:rsid w:val="00B93AB9"/>
    <w:rsid w:val="00BB659A"/>
    <w:rsid w:val="00BF332D"/>
    <w:rsid w:val="00C10387"/>
    <w:rsid w:val="00C121AC"/>
    <w:rsid w:val="00C254DC"/>
    <w:rsid w:val="00C5324B"/>
    <w:rsid w:val="00C548BF"/>
    <w:rsid w:val="00C647C5"/>
    <w:rsid w:val="00D162CE"/>
    <w:rsid w:val="00D70CC8"/>
    <w:rsid w:val="00D96DB5"/>
    <w:rsid w:val="00E34CF8"/>
    <w:rsid w:val="00ED1581"/>
    <w:rsid w:val="00F833F4"/>
    <w:rsid w:val="00FC5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CA352-8DBB-4472-9809-C815E6E8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A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clunbury@gmail.com" TargetMode="External"/><Relationship Id="rId4" Type="http://schemas.openxmlformats.org/officeDocument/2006/relationships/hyperlink" Target="http://www.theparishpo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acer1</cp:lastModifiedBy>
  <cp:revision>44</cp:revision>
  <dcterms:created xsi:type="dcterms:W3CDTF">2021-09-29T10:28:00Z</dcterms:created>
  <dcterms:modified xsi:type="dcterms:W3CDTF">2021-10-27T14:18:00Z</dcterms:modified>
</cp:coreProperties>
</file>